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27A" w:rsidRPr="009B527A" w:rsidRDefault="009B527A" w:rsidP="009B52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9B52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Akcja profilaktyczna w Zespole Szkół Kreowania Wizerunku</w:t>
      </w:r>
    </w:p>
    <w:p w:rsidR="009B527A" w:rsidRPr="009B527A" w:rsidRDefault="009B527A" w:rsidP="009B52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B52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</w:t>
      </w:r>
      <w:r w:rsidR="00BF0D1D">
        <w:rPr>
          <w:rFonts w:ascii="Times New Roman" w:eastAsia="Times New Roman" w:hAnsi="Times New Roman" w:cs="Times New Roman"/>
          <w:sz w:val="28"/>
          <w:szCs w:val="28"/>
          <w:lang w:eastAsia="pl-PL"/>
        </w:rPr>
        <w:t>przełomie kwietnia i maja br.</w:t>
      </w:r>
      <w:bookmarkStart w:id="0" w:name="_GoBack"/>
      <w:bookmarkEnd w:id="0"/>
      <w:r w:rsidRPr="009B52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</w:t>
      </w:r>
      <w:r w:rsidRPr="009B527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Zespole Szkół Kreowania Wizerunku</w:t>
      </w:r>
      <w:r w:rsidRPr="009B52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przeprowadzono szkolną akcję profilaktyczną związaną z obchodami </w:t>
      </w:r>
      <w:r w:rsidRPr="009B52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Światowego Tygodnia Szczepień</w:t>
      </w:r>
      <w:r w:rsidRPr="009B52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(24-30 kwietnia) oraz </w:t>
      </w:r>
      <w:r w:rsidRPr="009B52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Europejskiego Dnia Profilaktyki Udarowej</w:t>
      </w:r>
      <w:r w:rsidRPr="009B52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(9 maja)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9B527A" w:rsidRPr="009B527A" w:rsidRDefault="009B527A" w:rsidP="009B52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B52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Działania miały formę </w:t>
      </w:r>
      <w:r w:rsidRPr="009B527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akcji informacyjnej realizowanej na terenie szkoły</w:t>
      </w:r>
      <w:r w:rsidRPr="009B527A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9B527A" w:rsidRPr="009B527A" w:rsidRDefault="009B527A" w:rsidP="009B52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B52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korytarzach szkolnych przygotowano i wyeksponowano </w:t>
      </w:r>
      <w:r w:rsidRPr="009B527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gazetki oraz plakaty o tematyce zdrowotnej</w:t>
      </w:r>
      <w:r w:rsidRPr="009B527A">
        <w:rPr>
          <w:rFonts w:ascii="Times New Roman" w:eastAsia="Times New Roman" w:hAnsi="Times New Roman" w:cs="Times New Roman"/>
          <w:sz w:val="28"/>
          <w:szCs w:val="28"/>
          <w:lang w:eastAsia="pl-PL"/>
        </w:rPr>
        <w:t>, które w przystępny sposób przybliżały uczniom najważniejsze zagadnienia profilaktyczne.</w:t>
      </w:r>
    </w:p>
    <w:p w:rsidR="009B527A" w:rsidRPr="009B527A" w:rsidRDefault="009B527A" w:rsidP="009B52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B527A">
        <w:rPr>
          <w:rFonts w:ascii="Times New Roman" w:eastAsia="Times New Roman" w:hAnsi="Times New Roman" w:cs="Times New Roman"/>
          <w:sz w:val="28"/>
          <w:szCs w:val="28"/>
          <w:lang w:eastAsia="pl-PL"/>
        </w:rPr>
        <w:t>Uczniowie zostali zaznajomieni z informacjami dotyczącymi:</w:t>
      </w:r>
    </w:p>
    <w:p w:rsidR="009B527A" w:rsidRPr="009B527A" w:rsidRDefault="009B527A" w:rsidP="009B52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B527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udaru mózgu</w:t>
      </w:r>
      <w:r w:rsidRPr="009B52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jego objawów, czynników ryzyka oraz zasad szybkiego reagowania (FAST), </w:t>
      </w:r>
    </w:p>
    <w:p w:rsidR="009B527A" w:rsidRPr="009B527A" w:rsidRDefault="009B527A" w:rsidP="009B52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B52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znaczenia </w:t>
      </w:r>
      <w:r w:rsidRPr="009B527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profilaktyki zdrowotnej</w:t>
      </w:r>
      <w:r w:rsidRPr="009B52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codziennym życiu, </w:t>
      </w:r>
    </w:p>
    <w:p w:rsidR="009B527A" w:rsidRPr="009B527A" w:rsidRDefault="009B527A" w:rsidP="009B52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B52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roli </w:t>
      </w:r>
      <w:r w:rsidRPr="009B527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szczepień ochronnych</w:t>
      </w:r>
      <w:r w:rsidRPr="009B527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zapobieganiu chorobom zakaźnym, </w:t>
      </w:r>
    </w:p>
    <w:p w:rsidR="009B527A" w:rsidRPr="009B527A" w:rsidRDefault="009B527A" w:rsidP="009B52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B527A">
        <w:rPr>
          <w:rFonts w:ascii="Times New Roman" w:eastAsia="Times New Roman" w:hAnsi="Times New Roman" w:cs="Times New Roman"/>
          <w:sz w:val="28"/>
          <w:szCs w:val="28"/>
          <w:lang w:eastAsia="pl-PL"/>
        </w:rPr>
        <w:t>budowania odporności oraz dbania o zdrowie własne i innych.</w:t>
      </w:r>
    </w:p>
    <w:p w:rsidR="009B527A" w:rsidRPr="009B527A" w:rsidRDefault="009B527A" w:rsidP="009B52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B527A">
        <w:rPr>
          <w:rFonts w:ascii="Times New Roman" w:hAnsi="Times New Roman" w:cs="Times New Roman"/>
          <w:sz w:val="28"/>
          <w:szCs w:val="28"/>
        </w:rPr>
        <w:t>Zrealizowana akcja miała na celu zwiększenie świadomości zdrowotnej uczniów oraz zwrócenie uwagi na znaczenie profilaktyki. Dzięki czytelnej i atrakcyjnej formie przekazu materiały stanowiły ważny element edukacyjny obecny w przestrzeni szkolnej.</w:t>
      </w:r>
    </w:p>
    <w:p w:rsidR="00F51B9D" w:rsidRPr="009B527A" w:rsidRDefault="00BF0D1D">
      <w:pPr>
        <w:rPr>
          <w:rFonts w:ascii="Times New Roman" w:hAnsi="Times New Roman" w:cs="Times New Roman"/>
          <w:sz w:val="28"/>
          <w:szCs w:val="28"/>
        </w:rPr>
      </w:pPr>
    </w:p>
    <w:sectPr w:rsidR="00F51B9D" w:rsidRPr="009B5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8488C"/>
    <w:multiLevelType w:val="multilevel"/>
    <w:tmpl w:val="E536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7A"/>
    <w:rsid w:val="00232D55"/>
    <w:rsid w:val="007E1351"/>
    <w:rsid w:val="009B527A"/>
    <w:rsid w:val="00B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62B4"/>
  <w15:chartTrackingRefBased/>
  <w15:docId w15:val="{B10FBBD0-9E4C-42F2-A478-7FED6848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pawel.marchwinski@wp.pl</dc:creator>
  <cp:keywords/>
  <dc:description/>
  <cp:lastModifiedBy>pawel.marchwinski@wp.pl</cp:lastModifiedBy>
  <cp:revision>2</cp:revision>
  <dcterms:created xsi:type="dcterms:W3CDTF">2026-04-29T10:24:00Z</dcterms:created>
  <dcterms:modified xsi:type="dcterms:W3CDTF">2026-04-29T11:12:00Z</dcterms:modified>
</cp:coreProperties>
</file>